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bookmarkStart w:id="0" w:name="_GoBack"/>
      <w:bookmarkEnd w:id="0"/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BD79FC" w:rsidRDefault="00BD79FC" w:rsidP="0087736F">
      <w:pPr>
        <w:jc w:val="center"/>
        <w:rPr>
          <w:sz w:val="28"/>
          <w:szCs w:val="28"/>
        </w:rPr>
      </w:pPr>
    </w:p>
    <w:p w:rsidR="00BD79FC" w:rsidRDefault="00BD79FC" w:rsidP="00BD79F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постоянной комиссии по градостроительству, жилищно-коммунальному хозяйству, архитектуре, земельным ресурсам</w:t>
      </w:r>
    </w:p>
    <w:p w:rsidR="00BD79FC" w:rsidRDefault="00BD79FC" w:rsidP="00BD79F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9FC" w:rsidRDefault="00BD79FC" w:rsidP="00BD79FC">
      <w:pPr>
        <w:jc w:val="both"/>
        <w:rPr>
          <w:bCs/>
          <w:sz w:val="28"/>
          <w:szCs w:val="28"/>
        </w:rPr>
      </w:pPr>
    </w:p>
    <w:p w:rsidR="00BD79FC" w:rsidRDefault="00BD79FC" w:rsidP="00BD79FC">
      <w:pPr>
        <w:jc w:val="both"/>
        <w:rPr>
          <w:bCs/>
          <w:sz w:val="28"/>
          <w:szCs w:val="28"/>
        </w:rPr>
      </w:pPr>
    </w:p>
    <w:p w:rsidR="00BD79FC" w:rsidRDefault="00BD79FC" w:rsidP="00BD79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29 Устава муниципального образования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Город Саратов», Регламентом Саратовской городской Думы, утверждённым решением Саратовской городской Думы от 04.08.2016 № 65-654</w:t>
      </w:r>
    </w:p>
    <w:p w:rsidR="00BD79FC" w:rsidRDefault="00BD79FC" w:rsidP="00BD79FC">
      <w:pPr>
        <w:jc w:val="both"/>
        <w:rPr>
          <w:sz w:val="28"/>
          <w:szCs w:val="28"/>
        </w:rPr>
      </w:pPr>
    </w:p>
    <w:p w:rsidR="00BD79FC" w:rsidRDefault="00BD79FC" w:rsidP="00BD79FC">
      <w:pPr>
        <w:jc w:val="both"/>
        <w:rPr>
          <w:sz w:val="28"/>
          <w:szCs w:val="28"/>
        </w:rPr>
      </w:pPr>
    </w:p>
    <w:p w:rsidR="00BD79FC" w:rsidRDefault="00BD79FC" w:rsidP="00BD79FC">
      <w:pPr>
        <w:jc w:val="both"/>
        <w:rPr>
          <w:sz w:val="28"/>
          <w:szCs w:val="28"/>
        </w:rPr>
      </w:pPr>
    </w:p>
    <w:p w:rsidR="00BD79FC" w:rsidRDefault="00BD79FC" w:rsidP="00F32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BD79FC" w:rsidRDefault="00BD79FC" w:rsidP="00BD79FC">
      <w:pPr>
        <w:jc w:val="both"/>
        <w:rPr>
          <w:sz w:val="28"/>
          <w:szCs w:val="28"/>
        </w:rPr>
      </w:pPr>
    </w:p>
    <w:p w:rsidR="00BD79FC" w:rsidRDefault="00BD79FC" w:rsidP="00BD79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D79FC" w:rsidRDefault="00BD79FC" w:rsidP="00BD79FC">
      <w:pPr>
        <w:jc w:val="both"/>
        <w:rPr>
          <w:sz w:val="28"/>
          <w:szCs w:val="28"/>
        </w:rPr>
      </w:pPr>
    </w:p>
    <w:p w:rsidR="00BD79FC" w:rsidRDefault="00BD79FC" w:rsidP="005D4D32">
      <w:pPr>
        <w:pStyle w:val="ConsPlusNormal"/>
        <w:numPr>
          <w:ilvl w:val="0"/>
          <w:numId w:val="2"/>
        </w:numPr>
        <w:ind w:left="0" w:firstLine="709"/>
        <w:jc w:val="both"/>
        <w:rPr>
          <w:rFonts w:eastAsia="Times New Roman"/>
          <w:lang w:eastAsia="ru-RU"/>
        </w:rPr>
      </w:pPr>
      <w:bookmarkStart w:id="1" w:name="sub_1"/>
      <w:r>
        <w:rPr>
          <w:rFonts w:eastAsia="Times New Roman"/>
          <w:lang w:eastAsia="ru-RU"/>
        </w:rPr>
        <w:t>Избрать п</w:t>
      </w:r>
      <w:r w:rsidR="00501585">
        <w:rPr>
          <w:rFonts w:eastAsia="Times New Roman"/>
          <w:lang w:eastAsia="ru-RU"/>
        </w:rPr>
        <w:t>редседателем постоянной комиссии</w:t>
      </w:r>
      <w:r w:rsidR="0080077A">
        <w:rPr>
          <w:rFonts w:eastAsia="Times New Roman"/>
          <w:lang w:eastAsia="ru-RU"/>
        </w:rPr>
        <w:t xml:space="preserve"> по</w:t>
      </w:r>
      <w:r>
        <w:t xml:space="preserve"> градостроительству, жилищно-коммунальному хозяйству, архитектуре, земельным </w:t>
      </w:r>
      <w:r w:rsidR="005D4D32">
        <w:t>ресур</w:t>
      </w:r>
      <w:r w:rsidR="00B93A4C">
        <w:t xml:space="preserve">сам Саратовской городской Думы </w:t>
      </w:r>
      <w:r>
        <w:t>депутата</w:t>
      </w:r>
      <w:r w:rsidR="005D4D32">
        <w:t xml:space="preserve"> </w:t>
      </w:r>
      <w:r w:rsidR="00242675">
        <w:rPr>
          <w:rFonts w:eastAsia="Times New Roman"/>
          <w:lang w:eastAsia="ru-RU"/>
        </w:rPr>
        <w:t>Саратовской городской Думы</w:t>
      </w:r>
      <w:r w:rsidR="00242675">
        <w:t xml:space="preserve"> </w:t>
      </w:r>
      <w:r w:rsidR="005D4D32">
        <w:t>__</w:t>
      </w:r>
      <w:r>
        <w:t>_____________</w:t>
      </w:r>
      <w:r w:rsidR="00501585">
        <w:t>_</w:t>
      </w:r>
      <w:r w:rsidR="005D4D32">
        <w:t>__________________</w:t>
      </w:r>
      <w:r w:rsidR="00B93A4C">
        <w:t>_____________________________________</w:t>
      </w:r>
    </w:p>
    <w:p w:rsidR="00BD79FC" w:rsidRDefault="00BD79FC" w:rsidP="00BD79FC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5"/>
      <w:bookmarkEnd w:id="1"/>
      <w:r>
        <w:rPr>
          <w:sz w:val="28"/>
          <w:szCs w:val="28"/>
        </w:rPr>
        <w:t>Настоящее решение вступает в силу со дня его принятия.</w:t>
      </w:r>
      <w:bookmarkEnd w:id="2"/>
    </w:p>
    <w:p w:rsidR="00BD79FC" w:rsidRDefault="00BD79FC" w:rsidP="0087736F">
      <w:pPr>
        <w:jc w:val="center"/>
        <w:rPr>
          <w:sz w:val="28"/>
          <w:szCs w:val="28"/>
        </w:rPr>
      </w:pPr>
    </w:p>
    <w:p w:rsidR="004B57CD" w:rsidRDefault="004B57CD" w:rsidP="00BD79FC">
      <w:pPr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0792F" w:rsidRPr="00B71270" w:rsidRDefault="004B57CD" w:rsidP="00972DD2">
      <w:pPr>
        <w:ind w:left="4248"/>
        <w:rPr>
          <w:b/>
          <w:sz w:val="28"/>
          <w:szCs w:val="28"/>
        </w:rPr>
      </w:pPr>
      <w:r w:rsidRPr="00B71270">
        <w:rPr>
          <w:b/>
          <w:sz w:val="28"/>
          <w:szCs w:val="28"/>
        </w:rPr>
        <w:t>Проект внесен</w:t>
      </w:r>
      <w:r w:rsidR="0087736F" w:rsidRPr="00B71270">
        <w:rPr>
          <w:b/>
          <w:sz w:val="28"/>
          <w:szCs w:val="28"/>
        </w:rPr>
        <w:t xml:space="preserve"> </w:t>
      </w:r>
      <w:r w:rsidR="0040792F" w:rsidRPr="00B71270">
        <w:rPr>
          <w:b/>
          <w:sz w:val="28"/>
          <w:szCs w:val="28"/>
        </w:rPr>
        <w:t xml:space="preserve">заместителем </w:t>
      </w:r>
      <w:r w:rsidR="0040792F" w:rsidRPr="00B71270">
        <w:rPr>
          <w:b/>
          <w:color w:val="000000"/>
          <w:sz w:val="28"/>
          <w:szCs w:val="28"/>
        </w:rPr>
        <w:t>председателя               Саратовской городской Думы, председателем постоянной комиссии по промышленности,</w:t>
      </w:r>
    </w:p>
    <w:p w:rsidR="0040792F" w:rsidRPr="00B71270" w:rsidRDefault="0040792F" w:rsidP="0040792F">
      <w:pPr>
        <w:ind w:left="-284" w:hanging="992"/>
        <w:jc w:val="center"/>
        <w:rPr>
          <w:b/>
          <w:color w:val="000000"/>
          <w:sz w:val="28"/>
          <w:szCs w:val="28"/>
        </w:rPr>
      </w:pPr>
      <w:r w:rsidRPr="00B71270">
        <w:rPr>
          <w:b/>
          <w:color w:val="000000"/>
          <w:sz w:val="28"/>
          <w:szCs w:val="28"/>
        </w:rPr>
        <w:t xml:space="preserve">               </w:t>
      </w:r>
      <w:r w:rsidR="00972DD2" w:rsidRPr="00B71270">
        <w:rPr>
          <w:b/>
          <w:color w:val="000000"/>
          <w:sz w:val="28"/>
          <w:szCs w:val="28"/>
        </w:rPr>
        <w:t xml:space="preserve">                             </w:t>
      </w:r>
      <w:r w:rsidR="001F46AA" w:rsidRPr="00B71270">
        <w:rPr>
          <w:b/>
          <w:color w:val="000000"/>
          <w:sz w:val="28"/>
          <w:szCs w:val="28"/>
        </w:rPr>
        <w:t xml:space="preserve">  </w:t>
      </w:r>
      <w:r w:rsidRPr="00B71270">
        <w:rPr>
          <w:b/>
          <w:color w:val="000000"/>
          <w:sz w:val="28"/>
          <w:szCs w:val="28"/>
        </w:rPr>
        <w:t xml:space="preserve">транспорту, связи, торговле                                                                          </w:t>
      </w:r>
    </w:p>
    <w:p w:rsidR="0040792F" w:rsidRPr="00B71270" w:rsidRDefault="0040792F" w:rsidP="0040792F">
      <w:pPr>
        <w:ind w:left="-284" w:hanging="992"/>
        <w:rPr>
          <w:b/>
          <w:sz w:val="28"/>
          <w:szCs w:val="28"/>
        </w:rPr>
      </w:pPr>
      <w:r w:rsidRPr="00B71270"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972DD2" w:rsidRPr="00B71270">
        <w:rPr>
          <w:b/>
          <w:color w:val="000000"/>
          <w:sz w:val="28"/>
          <w:szCs w:val="28"/>
        </w:rPr>
        <w:t xml:space="preserve"> </w:t>
      </w:r>
      <w:r w:rsidRPr="00B71270">
        <w:rPr>
          <w:b/>
          <w:color w:val="000000"/>
          <w:sz w:val="28"/>
          <w:szCs w:val="28"/>
        </w:rPr>
        <w:t>А.А. Серебряковым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42"/>
    <w:rsid w:val="000A3D7F"/>
    <w:rsid w:val="000A3F82"/>
    <w:rsid w:val="000A42A3"/>
    <w:rsid w:val="000A43BA"/>
    <w:rsid w:val="000A6A5D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6BC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721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6AA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5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35DE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92F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1509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1A"/>
    <w:rsid w:val="0050102E"/>
    <w:rsid w:val="00501585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A74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4D32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077A"/>
    <w:rsid w:val="00801AF9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7FD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DD2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672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270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3A4C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9FC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1066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695A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1D7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1F1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2DF4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D5C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0D5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EE80-2672-4777-8C4A-347AB48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27FD"/>
    <w:pPr>
      <w:ind w:left="720"/>
      <w:contextualSpacing/>
    </w:pPr>
  </w:style>
  <w:style w:type="paragraph" w:customStyle="1" w:styleId="ConsPlusNormal">
    <w:name w:val="ConsPlusNormal"/>
    <w:rsid w:val="00BD79F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2019-03-18T10:54:00Z</cp:lastPrinted>
  <dcterms:created xsi:type="dcterms:W3CDTF">2019-03-20T10:53:00Z</dcterms:created>
  <dcterms:modified xsi:type="dcterms:W3CDTF">2019-03-20T10:53:00Z</dcterms:modified>
</cp:coreProperties>
</file>